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EA6946" w:rsidRPr="003A3A3E" w:rsidTr="004D5EAE">
        <w:trPr>
          <w:trHeight w:val="428"/>
        </w:trPr>
        <w:tc>
          <w:tcPr>
            <w:tcW w:w="5353" w:type="dxa"/>
          </w:tcPr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СОГЛАСОВАНО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Президент ОО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Федерация 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спортивного ориентирования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Карагандинской области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»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___________М.Т.Искаков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«____»_________2022 г.</w:t>
            </w:r>
          </w:p>
        </w:tc>
        <w:tc>
          <w:tcPr>
            <w:tcW w:w="5245" w:type="dxa"/>
          </w:tcPr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УТВЕРЖДАЮ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ab/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 xml:space="preserve">Руководитель ГУ </w:t>
            </w: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«Отдел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культуры, развития языков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физической культуры и спорта</w:t>
            </w:r>
          </w:p>
          <w:p w:rsidR="00EA6946" w:rsidRPr="003A3A3E" w:rsidRDefault="00EA6946" w:rsidP="004D5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Караганды</w:t>
            </w:r>
          </w:p>
          <w:p w:rsidR="00EA6946" w:rsidRPr="003A3A3E" w:rsidRDefault="00EA6946" w:rsidP="004D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  <w:t>___________ Б.Нуртаева</w:t>
            </w:r>
          </w:p>
          <w:p w:rsidR="00EA6946" w:rsidRPr="003A3A3E" w:rsidRDefault="00EA6946" w:rsidP="004D5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 w:eastAsia="ru-RU"/>
              </w:rPr>
            </w:pPr>
            <w:r w:rsidRPr="003A3A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«____»_________2022 г.</w:t>
            </w:r>
          </w:p>
        </w:tc>
      </w:tr>
    </w:tbl>
    <w:p w:rsidR="00EA6946" w:rsidRPr="003A3A3E" w:rsidRDefault="00EA6946" w:rsidP="00EA6946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946" w:rsidRPr="003A3A3E" w:rsidRDefault="00EA6946" w:rsidP="00EA6946">
      <w:pPr>
        <w:keepNext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A6946" w:rsidRDefault="00EA6946" w:rsidP="00EA6946">
      <w:pPr>
        <w:spacing w:after="0" w:line="240" w:lineRule="auto"/>
        <w:ind w:left="-426" w:right="-433" w:firstLine="142"/>
        <w:jc w:val="center"/>
        <w:rPr>
          <w:rFonts w:ascii="Times New Roman" w:hAnsi="Times New Roman"/>
          <w:b/>
          <w:sz w:val="28"/>
          <w:szCs w:val="28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первенства г. Караганды</w:t>
      </w:r>
      <w:r w:rsidRPr="003F70DD">
        <w:rPr>
          <w:rFonts w:ascii="Times New Roman" w:hAnsi="Times New Roman"/>
          <w:b/>
          <w:sz w:val="28"/>
          <w:szCs w:val="28"/>
        </w:rPr>
        <w:t>, посвященное</w:t>
      </w:r>
    </w:p>
    <w:p w:rsidR="00EA6946" w:rsidRPr="003F70DD" w:rsidRDefault="00EA6946" w:rsidP="00EA6946">
      <w:pPr>
        <w:spacing w:after="0" w:line="240" w:lineRule="auto"/>
        <w:ind w:left="-426"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0DD">
        <w:rPr>
          <w:rFonts w:ascii="Times New Roman" w:hAnsi="Times New Roman"/>
          <w:b/>
          <w:sz w:val="28"/>
          <w:szCs w:val="28"/>
        </w:rPr>
        <w:t xml:space="preserve"> «Всемирному дню </w:t>
      </w:r>
      <w:r>
        <w:rPr>
          <w:rFonts w:ascii="Times New Roman" w:hAnsi="Times New Roman"/>
          <w:b/>
          <w:sz w:val="28"/>
          <w:szCs w:val="28"/>
        </w:rPr>
        <w:t xml:space="preserve">ориентирования» </w:t>
      </w:r>
      <w:r w:rsidRPr="003F70DD">
        <w:rPr>
          <w:rFonts w:ascii="Times New Roman" w:hAnsi="Times New Roman"/>
          <w:b/>
          <w:sz w:val="28"/>
          <w:szCs w:val="28"/>
        </w:rPr>
        <w:t>(</w:t>
      </w:r>
      <w:r w:rsidRPr="003F70DD">
        <w:rPr>
          <w:rFonts w:ascii="Times New Roman" w:hAnsi="Times New Roman"/>
          <w:b/>
          <w:sz w:val="28"/>
          <w:szCs w:val="28"/>
          <w:lang w:val="en-US"/>
        </w:rPr>
        <w:t>foot</w:t>
      </w:r>
      <w:r w:rsidRPr="003F70DD">
        <w:rPr>
          <w:rFonts w:ascii="Times New Roman" w:hAnsi="Times New Roman"/>
          <w:b/>
          <w:sz w:val="28"/>
          <w:szCs w:val="28"/>
        </w:rPr>
        <w:t>-</w:t>
      </w:r>
      <w:r w:rsidRPr="003F70D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F70DD">
        <w:rPr>
          <w:rFonts w:ascii="Times New Roman" w:hAnsi="Times New Roman"/>
          <w:b/>
          <w:sz w:val="28"/>
          <w:szCs w:val="28"/>
        </w:rPr>
        <w:t>)</w:t>
      </w:r>
    </w:p>
    <w:p w:rsidR="00EA6946" w:rsidRPr="003A3A3E" w:rsidRDefault="00EA6946" w:rsidP="00EA6946">
      <w:pPr>
        <w:spacing w:after="0" w:line="240" w:lineRule="auto"/>
        <w:ind w:left="-426" w:right="-433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946" w:rsidRPr="003A3A3E" w:rsidRDefault="00EA6946" w:rsidP="00EA69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A6946" w:rsidRPr="003A3A3E" w:rsidRDefault="00EA6946" w:rsidP="00EA694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    1.ЦЕЛИ И ЗАДАЧИ:</w:t>
      </w:r>
    </w:p>
    <w:p w:rsidR="00EA6946" w:rsidRPr="003A3A3E" w:rsidRDefault="00EA6946" w:rsidP="00EA694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1.выполнение Государственной программы развития физкультуры и спорта в Республике Казахстан;</w:t>
      </w:r>
    </w:p>
    <w:p w:rsidR="00EA6946" w:rsidRPr="003A3A3E" w:rsidRDefault="00EA6946" w:rsidP="00EA6946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2.популяризация спортивного ориентирования, как вида спорта;</w:t>
      </w:r>
    </w:p>
    <w:p w:rsidR="00EA6946" w:rsidRPr="003A3A3E" w:rsidRDefault="00EA6946" w:rsidP="00EA6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3.совершенствовоание спортивного профессионального мастерства;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способных и талантливых спортсменов для формирования областной команды по возрастам;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подго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товка команды к Чемпионату РК по спортивному ориентированию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2. МЕСТО И ВРЕМЯ ПРОВЕДЕНИЯ СОРЕВНОВАНИЙ:</w:t>
      </w: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bookmarkStart w:id="0" w:name="_Hlk84334658"/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Открытое первенство </w:t>
      </w:r>
      <w:bookmarkEnd w:id="0"/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спортивному ориентированию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г.Караганде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C75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ЦПКиО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DA5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22года. </w:t>
      </w: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3. ПРОГРАММА СОРЕВНОВАНИЙ</w:t>
      </w:r>
    </w:p>
    <w:p w:rsidR="00EA6946" w:rsidRPr="00C755B5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5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14 мая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30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регистрация участников;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3A3A3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участника соревнований на дистанции спринт.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73985596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3A3A3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00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церемония награждения; 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A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участников и судей.</w:t>
      </w: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ПРОВЕДЕНИЕМ СОРЕВНОВАНИЙ: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9790756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соревнованиями осуществляет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ГУ «Отдел культуры, развития языков, физической культуры и спорта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Непосредственное руководство по проведению соревнования возлагается на Общественное объединение «Федерация спортивного ориентирования Карагандинской области» и судейскую коллегию.</w:t>
      </w:r>
    </w:p>
    <w:bookmarkEnd w:id="2"/>
    <w:p w:rsidR="00EA6946" w:rsidRPr="003A3A3E" w:rsidRDefault="00EA6946" w:rsidP="00EA69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судья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Алексеевна (СВНК)</w:t>
      </w:r>
    </w:p>
    <w:p w:rsidR="00EA6946" w:rsidRPr="003A3A3E" w:rsidRDefault="00EA6946" w:rsidP="00EA694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Главный секретарь соревнований: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Дауит</w:t>
      </w:r>
      <w:proofErr w:type="spell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Жанболат</w:t>
      </w:r>
      <w:proofErr w:type="spellEnd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Рахатович</w:t>
      </w:r>
      <w:proofErr w:type="spellEnd"/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(СНК РК)</w:t>
      </w:r>
    </w:p>
    <w:p w:rsidR="00EA6946" w:rsidRPr="003A3A3E" w:rsidRDefault="00EA6946" w:rsidP="00EA694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Картография и постановка дистанции: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Кореньков Василий Александрович (судья 1 категории)</w:t>
      </w:r>
    </w:p>
    <w:p w:rsidR="00EA6946" w:rsidRPr="003A3A3E" w:rsidRDefault="00EA6946" w:rsidP="00EA69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946" w:rsidRDefault="00EA6946" w:rsidP="00EA694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A3A3E">
        <w:rPr>
          <w:rFonts w:ascii="Times New Roman" w:eastAsia="Calibri" w:hAnsi="Times New Roman" w:cs="Times New Roman"/>
          <w:b/>
          <w:bCs/>
          <w:sz w:val="24"/>
          <w:szCs w:val="24"/>
        </w:rPr>
        <w:t>5. УЧАСТНИКИ И УСЛОВИЯ ПРОВЕДЕНИЯ СОРЕВНОВАНИЙ:</w:t>
      </w:r>
    </w:p>
    <w:p w:rsidR="00EA6946" w:rsidRPr="003C6955" w:rsidRDefault="00EA6946" w:rsidP="00EA69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первенстве</w:t>
      </w:r>
      <w:r w:rsidRPr="00C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Караганды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посвященном </w:t>
      </w:r>
      <w:r w:rsidRPr="003C6955">
        <w:rPr>
          <w:rFonts w:ascii="Times New Roman" w:hAnsi="Times New Roman"/>
          <w:sz w:val="24"/>
          <w:szCs w:val="24"/>
        </w:rPr>
        <w:t>«Всемирному дню ориентирования» (</w:t>
      </w:r>
      <w:r w:rsidRPr="003C6955">
        <w:rPr>
          <w:rFonts w:ascii="Times New Roman" w:hAnsi="Times New Roman"/>
          <w:sz w:val="24"/>
          <w:szCs w:val="24"/>
          <w:lang w:val="en-US"/>
        </w:rPr>
        <w:t>foot</w:t>
      </w:r>
      <w:r w:rsidRPr="003C6955">
        <w:rPr>
          <w:rFonts w:ascii="Times New Roman" w:hAnsi="Times New Roman"/>
          <w:sz w:val="24"/>
          <w:szCs w:val="24"/>
        </w:rPr>
        <w:t>-</w:t>
      </w:r>
      <w:r w:rsidRPr="003C6955">
        <w:rPr>
          <w:rFonts w:ascii="Times New Roman" w:hAnsi="Times New Roman"/>
          <w:sz w:val="24"/>
          <w:szCs w:val="24"/>
          <w:lang w:val="en-US"/>
        </w:rPr>
        <w:t>O</w:t>
      </w:r>
      <w:r w:rsidRPr="003C6955">
        <w:rPr>
          <w:rFonts w:ascii="Times New Roman" w:hAnsi="Times New Roman"/>
          <w:sz w:val="24"/>
          <w:szCs w:val="24"/>
        </w:rPr>
        <w:t>)</w:t>
      </w:r>
    </w:p>
    <w:p w:rsidR="00EA6946" w:rsidRDefault="00EA6946" w:rsidP="00EA694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могут принять участие</w:t>
      </w:r>
      <w:r w:rsidRPr="003A3A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спортсмены клубов, школ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колледжей, ВУЗов, </w:t>
      </w:r>
      <w:r w:rsidRPr="003A3A3E">
        <w:rPr>
          <w:rFonts w:ascii="Times New Roman" w:eastAsia="Calibri" w:hAnsi="Times New Roman" w:cs="Times New Roman"/>
          <w:sz w:val="24"/>
          <w:szCs w:val="24"/>
        </w:rPr>
        <w:t>спортивных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EA6946" w:rsidRPr="003A3A3E" w:rsidRDefault="00EA6946" w:rsidP="00EA694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городов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и районов. 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10,12,14,16,18, 20Е, 21Е, 21А,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35,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новички.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Возраст определяется по году рождения на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31 декабря 2022 г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6. УСЛОВИЯ ПРОВЕДЕНИЯ СОРЕВНОВАНИЙ И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ОПРЕДЕЛЕНИЕ РЕЗУЛЬТАТОВ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Соревнования проводятся как личное первенство. 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3" w:name="_Hlk89791192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Результат участников соревнований определяется в личном зачёте по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минимальному   времени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прохождения и правильности отметки.</w:t>
      </w:r>
    </w:p>
    <w:bookmarkEnd w:id="3"/>
    <w:p w:rsidR="00EA6946" w:rsidRPr="003A3A3E" w:rsidRDefault="00EA6946" w:rsidP="00EA69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Система отметки -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электронная система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Sport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Ident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A6946" w:rsidRPr="003A3A3E" w:rsidRDefault="00EA6946" w:rsidP="00EA694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    7.ПОРЯДОК НАГРАЖДЕНИЯ ЧЕМПИОНОВ И ПРИЗЕРОВ СПОРТИВНОГО СОРЕВНОВАНИЯ </w:t>
      </w:r>
    </w:p>
    <w:p w:rsidR="00EA6946" w:rsidRPr="003A3A3E" w:rsidRDefault="00EA6946" w:rsidP="00EA69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89790229"/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применяться Правила соревнований Федерации спортивного ориентирования Республики    Казахстан.</w:t>
      </w:r>
    </w:p>
    <w:p w:rsidR="00EA6946" w:rsidRPr="003A3A3E" w:rsidRDefault="00EA6946" w:rsidP="00EA69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3A3E">
        <w:rPr>
          <w:rFonts w:ascii="Times New Roman" w:hAnsi="Times New Roman" w:cs="Times New Roman"/>
          <w:sz w:val="24"/>
          <w:szCs w:val="24"/>
        </w:rPr>
        <w:t xml:space="preserve">Группы для женщин и мужчин: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10, 12, 14, 16, 18, 20Е, 21Е, 21А, 35+, 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новички - индивидуальный зачёт</w:t>
      </w:r>
    </w:p>
    <w:p w:rsidR="00EA6946" w:rsidRPr="003A3A3E" w:rsidRDefault="00EA6946" w:rsidP="00EA694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A3E">
        <w:rPr>
          <w:rFonts w:ascii="Times New Roman" w:hAnsi="Times New Roman" w:cs="Times New Roman"/>
          <w:sz w:val="24"/>
          <w:szCs w:val="24"/>
        </w:rPr>
        <w:t>Некоторые группы могут быть объединены, если количество спортсменов 5 и менее.</w:t>
      </w:r>
    </w:p>
    <w:p w:rsidR="00EA6946" w:rsidRPr="003A3A3E" w:rsidRDefault="00EA6946" w:rsidP="00EA694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ko-KR"/>
        </w:rPr>
      </w:pPr>
      <w:r w:rsidRPr="003A3A3E">
        <w:rPr>
          <w:rFonts w:ascii="Times New Roman" w:hAnsi="Times New Roman" w:cs="Times New Roman"/>
          <w:sz w:val="24"/>
          <w:szCs w:val="24"/>
          <w:lang w:eastAsia="ko-KR"/>
        </w:rPr>
        <w:t>Участники, занявшие 1- 3 место</w:t>
      </w:r>
      <w:r w:rsidRPr="003A3A3E">
        <w:rPr>
          <w:sz w:val="24"/>
          <w:szCs w:val="24"/>
          <w:lang w:eastAsia="ar-SA"/>
        </w:rPr>
        <w:t xml:space="preserve"> </w:t>
      </w:r>
      <w:r w:rsidRPr="003A3A3E">
        <w:rPr>
          <w:rFonts w:ascii="Times New Roman" w:hAnsi="Times New Roman" w:cs="Times New Roman"/>
          <w:sz w:val="24"/>
          <w:szCs w:val="24"/>
          <w:lang w:eastAsia="ar-SA"/>
        </w:rPr>
        <w:t>в своих возрастных группах</w:t>
      </w:r>
      <w:r w:rsidRPr="003A3A3E">
        <w:rPr>
          <w:sz w:val="24"/>
          <w:szCs w:val="24"/>
          <w:lang w:eastAsia="ar-SA"/>
        </w:rPr>
        <w:t xml:space="preserve">, </w:t>
      </w:r>
      <w:r w:rsidRPr="003A3A3E">
        <w:rPr>
          <w:rFonts w:ascii="Times New Roman" w:hAnsi="Times New Roman" w:cs="Times New Roman"/>
          <w:sz w:val="24"/>
          <w:szCs w:val="24"/>
          <w:lang w:eastAsia="ko-KR"/>
        </w:rPr>
        <w:t>награждаются грамотами и медалями соответствующих степеней, а победители, занявшие 1 место - призами, предоставленными ГУ «Отдел культуры, развития языков, физической культуры и спорта Караганды»</w:t>
      </w:r>
      <w:r w:rsidRPr="003A3A3E">
        <w:rPr>
          <w:rFonts w:ascii="Times New Roman" w:hAnsi="Times New Roman" w:cs="Times New Roman"/>
          <w:sz w:val="24"/>
          <w:szCs w:val="24"/>
        </w:rPr>
        <w:t>.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вправе не обеспечивать призовым фондом и наградной атрибутикой спортсменов, не вышедших на награждение во время официальной церемонии. 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   Церемония награждения призеров осуществляется с соблюдением санитарных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норм и требований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.</w:t>
      </w:r>
    </w:p>
    <w:bookmarkEnd w:id="4"/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8. РАСХОДЫ НА ПРОВЕДЕНИЕ СОРЕВНОВАНИЯ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5" w:name="_Hlk76743680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Расходы, связанные с организацией и проведением соревнований (грамоты, медали, призовой фонд, оплата работы судей) несет ГУ «Отдел культуры, развития языков, физической культуры и спорта Караганды»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Расходы, связанные с печатью карт, установкой дистанции, обслуживанием электронной отметки – несет ОО ФСО КО.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командированием команд 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(проезд, питание),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командирующие организации.</w:t>
      </w:r>
    </w:p>
    <w:bookmarkEnd w:id="5"/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9. ПОРЯДОК ПОДАЧИ ПРОТЕСТОВ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ko-KR"/>
        </w:rPr>
        <w:t xml:space="preserve">     Протесты подаются на имя главного судьи соревнований в соответствии с «Правилами проведения соревнований по спортивному ориентированию на территории Республики Казахстан».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ko-KR"/>
        </w:rPr>
      </w:pP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bookmarkStart w:id="6" w:name="_Hlk76743936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10. МЕДИЦИНСКОЕ ОБСЛУЖИВАНИЕ</w:t>
      </w:r>
    </w:p>
    <w:p w:rsidR="00756EEA" w:rsidRDefault="00EA6946" w:rsidP="00EA69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bookmarkStart w:id="7" w:name="_Hlk89791395"/>
      <w:r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Организаторы соревнований обеспечивают дежурство медицинских сотрудников на момент проведения соревнований.</w:t>
      </w:r>
    </w:p>
    <w:p w:rsidR="00EA6946" w:rsidRDefault="00756EEA" w:rsidP="00EA69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56E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 </w:t>
      </w:r>
      <w:r w:rsidR="00EA6946" w:rsidRPr="00756E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756E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Дежурство медицинских сотрудников оплачивается за счет участников со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ревнований из расчета 200 тенге/</w:t>
      </w:r>
      <w:r w:rsidR="0075721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старт не зависимо от группы участия!</w:t>
      </w:r>
      <w:bookmarkStart w:id="8" w:name="_GoBack"/>
      <w:bookmarkEnd w:id="8"/>
      <w:r w:rsidRPr="00756EEA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="00EA6946"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Ответственность за соблюдением санитарно-медицинских норм и требований, оказание первой доврачебной помощи участникам </w:t>
      </w:r>
      <w:r w:rsidR="00EA6946"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возложить на медицинских </w:t>
      </w:r>
      <w:r w:rsidR="00EA6946" w:rsidRPr="003A3A3E">
        <w:rPr>
          <w:rFonts w:ascii="Times New Roman" w:eastAsia="Times New Roman" w:hAnsi="Times New Roman" w:cs="Times New Roman"/>
          <w:sz w:val="24"/>
          <w:szCs w:val="24"/>
          <w:lang w:eastAsia="ko-KR"/>
        </w:rPr>
        <w:t>сотрудников.</w:t>
      </w:r>
      <w:r w:rsidR="00EA6946"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A44A6" w:rsidRPr="003A3A3E" w:rsidRDefault="007A44A6" w:rsidP="00EA69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4"/>
          <w:szCs w:val="24"/>
          <w:highlight w:val="yellow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</w:p>
    <w:bookmarkEnd w:id="6"/>
    <w:bookmarkEnd w:id="7"/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11. ПОРЯДОК И СРОК ПОДАЧИ ЗАЯВОК НА УЧАСТИЕ В СПОРТИВНОМ СОРЕВНОВАНИИ</w:t>
      </w: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Предварительные заявки (с указанием фамилии, имени, дат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рождения, спортивного разряда или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спортивного звания, группы) принимаются организационным комитетом до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13 мая </w:t>
      </w:r>
      <w:r w:rsidRPr="00C843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C8434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val="en-US" w:eastAsia="ar-SA"/>
        </w:rPr>
        <w:t>orgeo</w:t>
      </w:r>
      <w:proofErr w:type="spellEnd"/>
      <w:r w:rsidRPr="003A3A3E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3E3E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 Мандатная комисси состоится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13 марта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</w:t>
      </w:r>
      <w:r w:rsidRPr="003A3A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с </w:t>
      </w:r>
      <w:r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>19 до 20</w:t>
      </w:r>
      <w:r w:rsidRPr="003A3A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 w:eastAsia="ru-RU"/>
        </w:rPr>
        <w:t xml:space="preserve"> часов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.</w:t>
      </w:r>
      <w:r w:rsidRPr="003A3A3E"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  <w:t xml:space="preserve">  </w:t>
      </w: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Судейская состоится 13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 </w:t>
      </w:r>
      <w:proofErr w:type="spellStart"/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ул.Костенко</w:t>
      </w:r>
      <w:proofErr w:type="spellEnd"/>
      <w:r w:rsidRPr="003A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kk-KZ"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мандатной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предоставляются следующие документы: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SimSu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      </w:t>
      </w:r>
      <w:r w:rsidRPr="003A3A3E">
        <w:rPr>
          <w:rFonts w:ascii="Times New Roman" w:eastAsia="Calibri" w:hAnsi="Times New Roman" w:cs="SimSun"/>
          <w:b/>
          <w:sz w:val="24"/>
          <w:szCs w:val="24"/>
        </w:rPr>
        <w:t>11.1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. Заявка по форме в соответствии с Правилами </w:t>
      </w:r>
      <w:r>
        <w:rPr>
          <w:rFonts w:ascii="Times New Roman" w:eastAsia="Calibri" w:hAnsi="Times New Roman" w:cs="SimSun"/>
          <w:sz w:val="24"/>
          <w:szCs w:val="24"/>
        </w:rPr>
        <w:t xml:space="preserve">по СО: фамилия, имя участника без сокращений </w:t>
      </w:r>
      <w:proofErr w:type="gramStart"/>
      <w:r w:rsidRPr="003A3A3E">
        <w:rPr>
          <w:rFonts w:ascii="Times New Roman" w:eastAsia="Calibri" w:hAnsi="Times New Roman" w:cs="SimSun"/>
          <w:sz w:val="24"/>
          <w:szCs w:val="24"/>
        </w:rPr>
        <w:t>в  соответствии</w:t>
      </w:r>
      <w:proofErr w:type="gramEnd"/>
      <w:r w:rsidRPr="003A3A3E">
        <w:rPr>
          <w:rFonts w:ascii="Times New Roman" w:eastAsia="Calibri" w:hAnsi="Times New Roman" w:cs="SimSun"/>
          <w:sz w:val="24"/>
          <w:szCs w:val="24"/>
        </w:rPr>
        <w:t xml:space="preserve">  с  документами,  удостоверяющими  личность;  дата  рождения, действующий спортивный разряд, подтвержденный соответствующей записью в зачётной книжке спортсмена  с  печатью;  заявляемая  группа;  допуск  врача, при наличии</w:t>
      </w:r>
      <w:r>
        <w:rPr>
          <w:rFonts w:ascii="Times New Roman" w:eastAsia="Calibri" w:hAnsi="Times New Roman" w:cs="SimSun"/>
          <w:sz w:val="24"/>
          <w:szCs w:val="24"/>
        </w:rPr>
        <w:t>,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номер 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Si</w:t>
      </w:r>
      <w:r w:rsidRPr="003A3A3E">
        <w:rPr>
          <w:rFonts w:ascii="Times New Roman" w:eastAsia="Calibri" w:hAnsi="Times New Roman" w:cs="SimSun"/>
          <w:sz w:val="24"/>
          <w:szCs w:val="24"/>
        </w:rPr>
        <w:t>-</w:t>
      </w:r>
      <w:r w:rsidRPr="003A3A3E">
        <w:rPr>
          <w:rFonts w:ascii="Times New Roman" w:eastAsia="Calibri" w:hAnsi="Times New Roman" w:cs="SimSun"/>
          <w:sz w:val="24"/>
          <w:szCs w:val="24"/>
          <w:lang w:val="en-US"/>
        </w:rPr>
        <w:t>cards</w:t>
      </w:r>
      <w:r w:rsidRPr="003A3A3E">
        <w:rPr>
          <w:rFonts w:ascii="Times New Roman" w:eastAsia="Calibri" w:hAnsi="Times New Roman" w:cs="SimSun"/>
          <w:sz w:val="24"/>
          <w:szCs w:val="24"/>
        </w:rPr>
        <w:t xml:space="preserve"> (чип). 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  Официальная Заявка подписывается руководителем организации, командирующей участников. В Заявке указывается официальный представитель команды, аккредитованный для представления команды и решения вопросов по команде в период соревнований. 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11.2.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На спортсмена: зачётная книжка, установленной формы со всей соответственно внесённой информацией,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печатями соответствующих </w:t>
      </w:r>
      <w:r w:rsidRPr="003A3A3E">
        <w:rPr>
          <w:rFonts w:ascii="Times New Roman" w:eastAsia="Calibri" w:hAnsi="Times New Roman" w:cs="Times New Roman"/>
          <w:sz w:val="24"/>
          <w:szCs w:val="24"/>
        </w:rPr>
        <w:t>организаций (принадлежность к физической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спортивной организации), фото спортсмена, допуск врача   с датой прохождения </w:t>
      </w:r>
      <w:r w:rsidRPr="003A3A3E">
        <w:rPr>
          <w:rFonts w:ascii="Times New Roman" w:eastAsia="Calibri" w:hAnsi="Times New Roman" w:cs="Times New Roman"/>
          <w:sz w:val="24"/>
          <w:szCs w:val="24"/>
        </w:rPr>
        <w:t>медосмотра,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3A3E">
        <w:rPr>
          <w:rFonts w:ascii="Times New Roman" w:eastAsia="Calibri" w:hAnsi="Times New Roman" w:cs="Times New Roman"/>
          <w:sz w:val="24"/>
          <w:szCs w:val="24"/>
        </w:rPr>
        <w:t>запись  о</w:t>
      </w:r>
      <w:proofErr w:type="gramEnd"/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выполнении/подтверждении  спортивного  разряда/звания,  заверенное  соответствующего  уровня спортивной  организацией;  запись  об  участии  в  соревнованиях  за  2021-2022 год .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11.3.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Оригинал документа, удостоверяющего личность спортсмена.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11.4.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259E">
        <w:rPr>
          <w:rFonts w:ascii="Times New Roman" w:eastAsia="Calibri" w:hAnsi="Times New Roman" w:cs="Times New Roman"/>
          <w:b/>
          <w:sz w:val="24"/>
          <w:szCs w:val="24"/>
        </w:rPr>
        <w:t>Страховой полис (индивидуальный/ групповой, с утверждённым списком).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11.5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Участники выступают в своих возрастных группах. Участие в следующей, более старшей   возрастной группе (смежной), из числа рекомендованных Правилами, допускается с разрешения Главного судьи, при наличии специального допуска медицинского учреждения и тренера. </w:t>
      </w: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 xml:space="preserve">    11.6.</w:t>
      </w:r>
      <w:r w:rsidRPr="003A3A3E">
        <w:rPr>
          <w:rFonts w:ascii="Times New Roman" w:eastAsia="Calibri" w:hAnsi="Times New Roman" w:cs="Times New Roman"/>
          <w:sz w:val="24"/>
          <w:szCs w:val="24"/>
        </w:rPr>
        <w:t xml:space="preserve"> Расписки тренеров и представителей вместо допусков врача не принимаются. </w:t>
      </w:r>
    </w:p>
    <w:p w:rsidR="00EA6946" w:rsidRPr="003A3A3E" w:rsidRDefault="00EA6946" w:rsidP="00EA6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A3E">
        <w:rPr>
          <w:rFonts w:ascii="Times New Roman" w:eastAsia="Calibri" w:hAnsi="Times New Roman" w:cs="Times New Roman"/>
          <w:b/>
          <w:sz w:val="24"/>
          <w:szCs w:val="24"/>
        </w:rPr>
        <w:t>При отсутствии какого-либо документа или оформленного ненадлежащим образом, спортсмен не будет допущен к участию в соревновании.</w:t>
      </w:r>
    </w:p>
    <w:p w:rsidR="00EA6946" w:rsidRPr="003A3A3E" w:rsidRDefault="00EA6946" w:rsidP="00EA69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12. ОСОБЫЕ УСЛОВИЯ</w:t>
      </w:r>
    </w:p>
    <w:p w:rsidR="00EA6946" w:rsidRDefault="00EA6946" w:rsidP="00EA694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связи со сложившейся ситуацией касательно вируса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-19,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первенство</w:t>
      </w:r>
      <w:r w:rsidRPr="0009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946" w:rsidRDefault="00EA6946" w:rsidP="00EA694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9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Караганды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9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ориентированию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проводится в соответствии с действующим </w:t>
      </w:r>
    </w:p>
    <w:p w:rsidR="00EA6946" w:rsidRDefault="00EA6946" w:rsidP="00EA694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постановлением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Главного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санитарного врача Карагандинской области, с соблюдением всех санитарных</w:t>
      </w:r>
    </w:p>
    <w:p w:rsidR="00EA6946" w:rsidRPr="003A3A3E" w:rsidRDefault="00EA6946" w:rsidP="00EA6946">
      <w:pPr>
        <w:spacing w:after="0" w:line="240" w:lineRule="auto"/>
        <w:ind w:left="-426" w:right="-433" w:firstLine="142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норм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 требований.</w:t>
      </w:r>
    </w:p>
    <w:p w:rsidR="00EA6946" w:rsidRPr="003A3A3E" w:rsidRDefault="00EA6946" w:rsidP="00EA69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Ответсвенность за соблюдение норм и требований, указанных в постановлении Главного санитарного врача Карагандинской области возложить на главного судью соревнований –</w:t>
      </w:r>
      <w:r w:rsidRPr="003A3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A3A3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Кубрак Татьяну Алексеевну и дежурного медика.</w:t>
      </w:r>
    </w:p>
    <w:p w:rsidR="00EA6946" w:rsidRPr="003A3A3E" w:rsidRDefault="00EA6946" w:rsidP="00EA694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     </w:t>
      </w:r>
      <w:r w:rsidRPr="003A3A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участников проводится раздельно в стартовых коридорах по времени участников в протоколе старта. Дистанция между участниками не менее 2-х метров.</w:t>
      </w: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</w:t>
      </w:r>
    </w:p>
    <w:p w:rsidR="00EA6946" w:rsidRPr="003A3A3E" w:rsidRDefault="00EA6946" w:rsidP="00EA6946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9" w:name="_Hlk89785728"/>
      <w:r w:rsidRPr="003A3A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13. ПО ВСЕМ ВОПРОСАМ ОБРАЩАТЬСЯ В СУДЕЙСКУЮ КОЛЛЕГИЮ: 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946" w:rsidRPr="003A3A3E" w:rsidRDefault="00EA6946" w:rsidP="00EA6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3E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3A3A3E">
        <w:rPr>
          <w:rFonts w:ascii="Times New Roman" w:hAnsi="Times New Roman"/>
          <w:b/>
          <w:sz w:val="24"/>
          <w:szCs w:val="24"/>
        </w:rPr>
        <w:t>Кубрак</w:t>
      </w:r>
      <w:proofErr w:type="spellEnd"/>
      <w:r w:rsidRPr="003A3A3E">
        <w:rPr>
          <w:rFonts w:ascii="Times New Roman" w:hAnsi="Times New Roman"/>
          <w:b/>
          <w:sz w:val="24"/>
          <w:szCs w:val="24"/>
        </w:rPr>
        <w:t xml:space="preserve"> Татьяна Алексеевна</w:t>
      </w:r>
      <w:r w:rsidRPr="003A3A3E">
        <w:rPr>
          <w:rFonts w:ascii="Times New Roman" w:hAnsi="Times New Roman"/>
          <w:sz w:val="24"/>
          <w:szCs w:val="24"/>
        </w:rPr>
        <w:t xml:space="preserve">. 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8 701 415 16 11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Дауит</w:t>
      </w:r>
      <w:proofErr w:type="spellEnd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Жанболат</w:t>
      </w:r>
      <w:proofErr w:type="spellEnd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3A3A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Рахатович</w:t>
      </w:r>
      <w:proofErr w:type="spellEnd"/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3A3E">
        <w:rPr>
          <w:rFonts w:ascii="Times New Roman" w:hAnsi="Times New Roman"/>
          <w:sz w:val="24"/>
          <w:szCs w:val="24"/>
        </w:rPr>
        <w:t xml:space="preserve">Контакты: </w:t>
      </w:r>
      <w:proofErr w:type="spellStart"/>
      <w:r w:rsidRPr="003A3A3E">
        <w:rPr>
          <w:rFonts w:ascii="Times New Roman" w:hAnsi="Times New Roman"/>
          <w:sz w:val="24"/>
          <w:szCs w:val="24"/>
        </w:rPr>
        <w:t>с.т</w:t>
      </w:r>
      <w:proofErr w:type="spellEnd"/>
      <w:r w:rsidRPr="003A3A3E">
        <w:rPr>
          <w:rFonts w:ascii="Times New Roman" w:hAnsi="Times New Roman"/>
          <w:sz w:val="24"/>
          <w:szCs w:val="24"/>
        </w:rPr>
        <w:t>. 8 708 903 92 79 </w:t>
      </w:r>
    </w:p>
    <w:p w:rsidR="00EA6946" w:rsidRPr="003A3A3E" w:rsidRDefault="00EA6946" w:rsidP="00EA694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3A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EA6946" w:rsidRPr="003A3A3E" w:rsidRDefault="00EA6946" w:rsidP="00EA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bookmarkEnd w:id="9"/>
    <w:p w:rsidR="00EA6946" w:rsidRPr="003A3A3E" w:rsidRDefault="00EA6946" w:rsidP="00EA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3A3A3E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Настоящее ПОЛОЖЕНИЕ является официальным приглашением на соревнование!</w:t>
      </w: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A6946" w:rsidRPr="003A3A3E" w:rsidRDefault="00EA6946" w:rsidP="00EA694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A6946" w:rsidRPr="003A3A3E" w:rsidRDefault="00EA6946" w:rsidP="00EA6946">
      <w:pPr>
        <w:spacing w:after="200" w:line="276" w:lineRule="auto"/>
        <w:jc w:val="both"/>
        <w:rPr>
          <w:sz w:val="24"/>
        </w:rPr>
      </w:pPr>
    </w:p>
    <w:p w:rsidR="00EA6946" w:rsidRPr="003A3A3E" w:rsidRDefault="00EA6946" w:rsidP="00EA6946">
      <w:pPr>
        <w:spacing w:after="20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946" w:rsidRPr="003A3A3E" w:rsidRDefault="00EA6946" w:rsidP="00EA6946">
      <w:pPr>
        <w:spacing w:after="200" w:line="276" w:lineRule="auto"/>
        <w:jc w:val="both"/>
      </w:pPr>
    </w:p>
    <w:p w:rsidR="00EA6946" w:rsidRPr="003A3A3E" w:rsidRDefault="00EA6946" w:rsidP="00EA6946">
      <w:pPr>
        <w:jc w:val="both"/>
      </w:pP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946" w:rsidRPr="003A3A3E" w:rsidRDefault="00EA6946" w:rsidP="00EA69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946" w:rsidRDefault="00EA6946" w:rsidP="00EA6946"/>
    <w:p w:rsidR="00EA6946" w:rsidRPr="008E2E08" w:rsidRDefault="00EA6946" w:rsidP="00EA6946"/>
    <w:p w:rsidR="00DA57F7" w:rsidRDefault="00DA57F7"/>
    <w:sectPr w:rsidR="00DA5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EB9"/>
    <w:multiLevelType w:val="hybridMultilevel"/>
    <w:tmpl w:val="07349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C9C"/>
    <w:multiLevelType w:val="hybridMultilevel"/>
    <w:tmpl w:val="EDC6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46"/>
    <w:rsid w:val="000B25A1"/>
    <w:rsid w:val="00756EEA"/>
    <w:rsid w:val="00757212"/>
    <w:rsid w:val="007A44A6"/>
    <w:rsid w:val="007C3AA9"/>
    <w:rsid w:val="008412D3"/>
    <w:rsid w:val="009A4166"/>
    <w:rsid w:val="00DA512A"/>
    <w:rsid w:val="00DA57F7"/>
    <w:rsid w:val="00E00046"/>
    <w:rsid w:val="00EA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8BB2"/>
  <w15:chartTrackingRefBased/>
  <w15:docId w15:val="{672E93C6-B590-47FE-A9D0-D01D479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9</cp:revision>
  <dcterms:created xsi:type="dcterms:W3CDTF">2022-05-07T05:58:00Z</dcterms:created>
  <dcterms:modified xsi:type="dcterms:W3CDTF">2022-05-10T13:57:00Z</dcterms:modified>
</cp:coreProperties>
</file>